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44022" w14:textId="77AD6D9C" w:rsidR="0032678C" w:rsidRPr="0032678C" w:rsidRDefault="0032678C" w:rsidP="0032678C">
      <w:pPr>
        <w:shd w:val="clear" w:color="auto" w:fill="FFFFFF"/>
        <w:spacing w:before="100" w:beforeAutospacing="1" w:after="100" w:afterAutospacing="1" w:line="336" w:lineRule="auto"/>
        <w:rPr>
          <w:rFonts w:ascii="Arial" w:eastAsia="Times New Roman" w:hAnsi="Arial" w:cs="Arial"/>
          <w:b/>
          <w:sz w:val="32"/>
          <w:szCs w:val="32"/>
          <w:lang w:eastAsia="en-GB"/>
        </w:rPr>
      </w:pPr>
      <w:r w:rsidRPr="0032678C">
        <w:rPr>
          <w:rFonts w:ascii="Arial" w:eastAsia="Times New Roman" w:hAnsi="Arial" w:cs="Arial"/>
          <w:b/>
          <w:sz w:val="32"/>
          <w:szCs w:val="32"/>
          <w:lang w:eastAsia="en-GB"/>
        </w:rPr>
        <w:t>South Gloucestershire Consent Guidance</w:t>
      </w:r>
      <w:r w:rsidR="00DE1D2C">
        <w:rPr>
          <w:rFonts w:ascii="Arial" w:eastAsia="Times New Roman" w:hAnsi="Arial" w:cs="Arial"/>
          <w:b/>
          <w:sz w:val="32"/>
          <w:szCs w:val="32"/>
          <w:lang w:eastAsia="en-GB"/>
        </w:rPr>
        <w:t xml:space="preserve"> – Jan 2019</w:t>
      </w:r>
    </w:p>
    <w:p w14:paraId="65E8AF66" w14:textId="5EDF5842" w:rsidR="0032678C" w:rsidRDefault="0032678C" w:rsidP="0032678C">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Consent is complex and needs to be thought about at different stages of a child’s journey through services. </w:t>
      </w:r>
    </w:p>
    <w:p w14:paraId="1F6498A7" w14:textId="5352F5AD" w:rsidR="0032678C" w:rsidRDefault="0032678C" w:rsidP="0032678C">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Consent is required in </w:t>
      </w:r>
      <w:r w:rsidR="00D16FEF">
        <w:rPr>
          <w:rFonts w:ascii="Arial" w:eastAsia="Times New Roman" w:hAnsi="Arial" w:cs="Arial"/>
          <w:sz w:val="18"/>
          <w:szCs w:val="18"/>
          <w:lang w:eastAsia="en-GB"/>
        </w:rPr>
        <w:t xml:space="preserve">most </w:t>
      </w:r>
      <w:r>
        <w:rPr>
          <w:rFonts w:ascii="Arial" w:eastAsia="Times New Roman" w:hAnsi="Arial" w:cs="Arial"/>
          <w:sz w:val="18"/>
          <w:szCs w:val="18"/>
          <w:lang w:eastAsia="en-GB"/>
        </w:rPr>
        <w:t xml:space="preserve">circumstances </w:t>
      </w:r>
      <w:r w:rsidR="00D16FEF">
        <w:rPr>
          <w:rFonts w:ascii="Arial" w:eastAsia="Times New Roman" w:hAnsi="Arial" w:cs="Arial"/>
          <w:sz w:val="18"/>
          <w:szCs w:val="18"/>
          <w:lang w:eastAsia="en-GB"/>
        </w:rPr>
        <w:t>and so it is important always to ensure where possible consent has been sought to undertake your work with a family</w:t>
      </w:r>
      <w:r w:rsidR="00F73158">
        <w:rPr>
          <w:rFonts w:ascii="Arial" w:eastAsia="Times New Roman" w:hAnsi="Arial" w:cs="Arial"/>
          <w:sz w:val="18"/>
          <w:szCs w:val="18"/>
          <w:lang w:eastAsia="en-GB"/>
        </w:rPr>
        <w:t xml:space="preserve"> and explicitly recorded</w:t>
      </w:r>
      <w:r w:rsidR="00D16FEF">
        <w:rPr>
          <w:rFonts w:ascii="Arial" w:eastAsia="Times New Roman" w:hAnsi="Arial" w:cs="Arial"/>
          <w:sz w:val="18"/>
          <w:szCs w:val="18"/>
          <w:lang w:eastAsia="en-GB"/>
        </w:rPr>
        <w:t>. Social Workers should consult their managers to decide on the information available whether to seek parental consent for the assessment to take place</w:t>
      </w:r>
      <w:r w:rsidR="00DE1D2C">
        <w:rPr>
          <w:rFonts w:ascii="Arial" w:eastAsia="Times New Roman" w:hAnsi="Arial" w:cs="Arial"/>
          <w:sz w:val="18"/>
          <w:szCs w:val="18"/>
          <w:lang w:eastAsia="en-GB"/>
        </w:rPr>
        <w:t>,</w:t>
      </w:r>
      <w:r w:rsidR="00D16FEF">
        <w:rPr>
          <w:rFonts w:ascii="Arial" w:eastAsia="Times New Roman" w:hAnsi="Arial" w:cs="Arial"/>
          <w:sz w:val="18"/>
          <w:szCs w:val="18"/>
          <w:lang w:eastAsia="en-GB"/>
        </w:rPr>
        <w:t xml:space="preserve"> and for other aspects of the assessment such as inter-agency checks.</w:t>
      </w:r>
    </w:p>
    <w:p w14:paraId="265EEB79" w14:textId="2B729FCB" w:rsidR="00D16FEF" w:rsidRDefault="00D16FEF" w:rsidP="0032678C">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If the decision has been taken not to seek parental consent, this must be recorded and reasons may include:</w:t>
      </w:r>
    </w:p>
    <w:p w14:paraId="6768F76D" w14:textId="11609E9F" w:rsidR="00D16FEF" w:rsidRDefault="00D16FEF" w:rsidP="00D16FEF">
      <w:pPr>
        <w:pStyle w:val="ListParagraph"/>
        <w:numPr>
          <w:ilvl w:val="0"/>
          <w:numId w:val="1"/>
        </w:num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Concern that a child may be at risk of further harm</w:t>
      </w:r>
    </w:p>
    <w:p w14:paraId="42B1F6D4" w14:textId="3A24877C" w:rsidR="00D16FEF" w:rsidRDefault="00D16FEF" w:rsidP="00D16FEF">
      <w:pPr>
        <w:pStyle w:val="ListParagraph"/>
        <w:numPr>
          <w:ilvl w:val="0"/>
          <w:numId w:val="1"/>
        </w:num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Serious concern about the likely behaviour of the adult – </w:t>
      </w:r>
      <w:proofErr w:type="spellStart"/>
      <w:r>
        <w:rPr>
          <w:rFonts w:ascii="Arial" w:eastAsia="Times New Roman" w:hAnsi="Arial" w:cs="Arial"/>
          <w:sz w:val="18"/>
          <w:szCs w:val="18"/>
          <w:lang w:eastAsia="en-GB"/>
        </w:rPr>
        <w:t>eg</w:t>
      </w:r>
      <w:proofErr w:type="spellEnd"/>
      <w:r>
        <w:rPr>
          <w:rFonts w:ascii="Arial" w:eastAsia="Times New Roman" w:hAnsi="Arial" w:cs="Arial"/>
          <w:sz w:val="18"/>
          <w:szCs w:val="18"/>
          <w:lang w:eastAsia="en-GB"/>
        </w:rPr>
        <w:t xml:space="preserve"> the child will be coerced into silence, or vital evidence may be destroyed</w:t>
      </w:r>
    </w:p>
    <w:p w14:paraId="501D117A" w14:textId="0F761E59" w:rsidR="00D16FEF" w:rsidRDefault="00D16FEF" w:rsidP="00D16FEF">
      <w:pPr>
        <w:pStyle w:val="ListParagraph"/>
        <w:numPr>
          <w:ilvl w:val="0"/>
          <w:numId w:val="1"/>
        </w:num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The views of the child that he/she does not want parental involvement and is competent to make that decision.</w:t>
      </w:r>
    </w:p>
    <w:p w14:paraId="4176F906" w14:textId="17D77CCA" w:rsidR="00D16FEF" w:rsidRDefault="00D16FEF" w:rsidP="00D16FEF">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When it is decided to interview a child without parental consent, the decision must be endorsed by the social work manager and consideration should be given to seeking legal advice.</w:t>
      </w:r>
      <w:r w:rsidR="00996C0A">
        <w:rPr>
          <w:rFonts w:ascii="Arial" w:eastAsia="Times New Roman" w:hAnsi="Arial" w:cs="Arial"/>
          <w:sz w:val="18"/>
          <w:szCs w:val="18"/>
          <w:lang w:eastAsia="en-GB"/>
        </w:rPr>
        <w:t xml:space="preserve"> Similarly, it is good practice to seek consent for a paediatric assessment, but if the decision is taken that this is not possible or appropriate, then this should be clearly recorded on file. </w:t>
      </w:r>
    </w:p>
    <w:p w14:paraId="40DB0A1B" w14:textId="45B8A21D" w:rsidR="00996C0A" w:rsidRPr="00D16FEF" w:rsidRDefault="00996C0A" w:rsidP="00D16FEF">
      <w:pPr>
        <w:shd w:val="clear" w:color="auto" w:fill="FFFFFF"/>
        <w:spacing w:before="100" w:beforeAutospacing="1" w:after="100" w:afterAutospacing="1" w:line="336" w:lineRule="auto"/>
        <w:rPr>
          <w:rFonts w:ascii="Arial" w:eastAsia="Times New Roman" w:hAnsi="Arial" w:cs="Arial"/>
          <w:sz w:val="18"/>
          <w:szCs w:val="18"/>
          <w:lang w:eastAsia="en-GB"/>
        </w:rPr>
      </w:pPr>
      <w:r w:rsidRPr="0032678C">
        <w:rPr>
          <w:rFonts w:ascii="Arial" w:eastAsia="Times New Roman" w:hAnsi="Arial" w:cs="Arial"/>
          <w:sz w:val="18"/>
          <w:szCs w:val="18"/>
          <w:lang w:eastAsia="en-GB"/>
        </w:rPr>
        <w:t xml:space="preserve">Many parents, understandably </w:t>
      </w:r>
      <w:r>
        <w:rPr>
          <w:rFonts w:ascii="Arial" w:eastAsia="Times New Roman" w:hAnsi="Arial" w:cs="Arial"/>
          <w:sz w:val="18"/>
          <w:szCs w:val="18"/>
          <w:lang w:eastAsia="en-GB"/>
        </w:rPr>
        <w:t>may find the fact that a social worker wants to speak to the child alone, or that they have</w:t>
      </w:r>
      <w:r w:rsidR="00F73158">
        <w:rPr>
          <w:rFonts w:ascii="Arial" w:eastAsia="Times New Roman" w:hAnsi="Arial" w:cs="Arial"/>
          <w:sz w:val="18"/>
          <w:szCs w:val="18"/>
          <w:lang w:eastAsia="en-GB"/>
        </w:rPr>
        <w:t xml:space="preserve"> to have</w:t>
      </w:r>
      <w:r>
        <w:rPr>
          <w:rFonts w:ascii="Arial" w:eastAsia="Times New Roman" w:hAnsi="Arial" w:cs="Arial"/>
          <w:sz w:val="18"/>
          <w:szCs w:val="18"/>
          <w:lang w:eastAsia="en-GB"/>
        </w:rPr>
        <w:t xml:space="preserve"> a paediatric assessment difficult and may be reluctant to give consent. I</w:t>
      </w:r>
      <w:r w:rsidRPr="0032678C">
        <w:rPr>
          <w:rFonts w:ascii="Arial" w:eastAsia="Times New Roman" w:hAnsi="Arial" w:cs="Arial"/>
          <w:sz w:val="18"/>
          <w:szCs w:val="18"/>
          <w:lang w:eastAsia="en-GB"/>
        </w:rPr>
        <w:t xml:space="preserve">t is important that </w:t>
      </w:r>
      <w:r>
        <w:rPr>
          <w:rFonts w:ascii="Arial" w:eastAsia="Times New Roman" w:hAnsi="Arial" w:cs="Arial"/>
          <w:sz w:val="18"/>
          <w:szCs w:val="18"/>
          <w:lang w:eastAsia="en-GB"/>
        </w:rPr>
        <w:t xml:space="preserve">it is not assumed that this is because parents have something to hide, and it will be important to work with parents to get their consent, explaining why you need to talk to the child alone and why the child needs to see a </w:t>
      </w:r>
      <w:proofErr w:type="gramStart"/>
      <w:r>
        <w:rPr>
          <w:rFonts w:ascii="Arial" w:eastAsia="Times New Roman" w:hAnsi="Arial" w:cs="Arial"/>
          <w:sz w:val="18"/>
          <w:szCs w:val="18"/>
          <w:lang w:eastAsia="en-GB"/>
        </w:rPr>
        <w:t>paediatrician</w:t>
      </w:r>
      <w:proofErr w:type="gramEnd"/>
      <w:r>
        <w:rPr>
          <w:rFonts w:ascii="Arial" w:eastAsia="Times New Roman" w:hAnsi="Arial" w:cs="Arial"/>
          <w:sz w:val="18"/>
          <w:szCs w:val="18"/>
          <w:lang w:eastAsia="en-GB"/>
        </w:rPr>
        <w:t xml:space="preserve">. </w:t>
      </w:r>
      <w:r w:rsidRPr="0032678C">
        <w:rPr>
          <w:rFonts w:ascii="Arial" w:eastAsia="Times New Roman" w:hAnsi="Arial" w:cs="Arial"/>
          <w:sz w:val="18"/>
          <w:szCs w:val="18"/>
          <w:lang w:eastAsia="en-GB"/>
        </w:rPr>
        <w:t xml:space="preserve"> </w:t>
      </w:r>
      <w:r>
        <w:rPr>
          <w:rFonts w:ascii="Arial" w:eastAsia="Times New Roman" w:hAnsi="Arial" w:cs="Arial"/>
          <w:sz w:val="18"/>
          <w:szCs w:val="18"/>
          <w:lang w:eastAsia="en-GB"/>
        </w:rPr>
        <w:t xml:space="preserve">Where the parent doesn’t want the child to see a </w:t>
      </w:r>
      <w:r w:rsidR="00F73158">
        <w:rPr>
          <w:rFonts w:ascii="Arial" w:eastAsia="Times New Roman" w:hAnsi="Arial" w:cs="Arial"/>
          <w:sz w:val="18"/>
          <w:szCs w:val="18"/>
          <w:lang w:eastAsia="en-GB"/>
        </w:rPr>
        <w:t>S</w:t>
      </w:r>
      <w:r>
        <w:rPr>
          <w:rFonts w:ascii="Arial" w:eastAsia="Times New Roman" w:hAnsi="Arial" w:cs="Arial"/>
          <w:sz w:val="18"/>
          <w:szCs w:val="18"/>
          <w:lang w:eastAsia="en-GB"/>
        </w:rPr>
        <w:t xml:space="preserve">ocial Worker </w:t>
      </w:r>
      <w:r w:rsidR="00F73158">
        <w:rPr>
          <w:rFonts w:ascii="Arial" w:eastAsia="Times New Roman" w:hAnsi="Arial" w:cs="Arial"/>
          <w:sz w:val="18"/>
          <w:szCs w:val="18"/>
          <w:lang w:eastAsia="en-GB"/>
        </w:rPr>
        <w:t xml:space="preserve">alone who </w:t>
      </w:r>
      <w:r>
        <w:rPr>
          <w:rFonts w:ascii="Arial" w:eastAsia="Times New Roman" w:hAnsi="Arial" w:cs="Arial"/>
          <w:sz w:val="18"/>
          <w:szCs w:val="18"/>
          <w:lang w:eastAsia="en-GB"/>
        </w:rPr>
        <w:t>he or she doesn’t know and the parent feels anxious for the child about this, the social worker can suggest for e</w:t>
      </w:r>
      <w:r w:rsidR="00DE1D2C">
        <w:rPr>
          <w:rFonts w:ascii="Arial" w:eastAsia="Times New Roman" w:hAnsi="Arial" w:cs="Arial"/>
          <w:sz w:val="18"/>
          <w:szCs w:val="18"/>
          <w:lang w:eastAsia="en-GB"/>
        </w:rPr>
        <w:t>xample</w:t>
      </w:r>
      <w:r>
        <w:rPr>
          <w:rFonts w:ascii="Arial" w:eastAsia="Times New Roman" w:hAnsi="Arial" w:cs="Arial"/>
          <w:sz w:val="18"/>
          <w:szCs w:val="18"/>
          <w:lang w:eastAsia="en-GB"/>
        </w:rPr>
        <w:t xml:space="preserve"> that another trusted adult could join them when they see the child, such as a teacher.</w:t>
      </w:r>
      <w:r w:rsidR="00F73158">
        <w:rPr>
          <w:rFonts w:ascii="Arial" w:eastAsia="Times New Roman" w:hAnsi="Arial" w:cs="Arial"/>
          <w:sz w:val="18"/>
          <w:szCs w:val="18"/>
          <w:lang w:eastAsia="en-GB"/>
        </w:rPr>
        <w:t xml:space="preserve"> Where consent is refused this will need to be discussed with the social workers manager and decision taken as to how to progress. Legal advice </w:t>
      </w:r>
      <w:r w:rsidR="00DE1D2C">
        <w:rPr>
          <w:rFonts w:ascii="Arial" w:eastAsia="Times New Roman" w:hAnsi="Arial" w:cs="Arial"/>
          <w:sz w:val="18"/>
          <w:szCs w:val="18"/>
          <w:lang w:eastAsia="en-GB"/>
        </w:rPr>
        <w:t>may</w:t>
      </w:r>
      <w:r w:rsidR="00F73158">
        <w:rPr>
          <w:rFonts w:ascii="Arial" w:eastAsia="Times New Roman" w:hAnsi="Arial" w:cs="Arial"/>
          <w:sz w:val="18"/>
          <w:szCs w:val="18"/>
          <w:lang w:eastAsia="en-GB"/>
        </w:rPr>
        <w:t xml:space="preserve"> need to be sought.</w:t>
      </w:r>
    </w:p>
    <w:p w14:paraId="3949D62F" w14:textId="42783D5A" w:rsidR="0032678C" w:rsidRDefault="00996C0A" w:rsidP="0032678C">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Some situations where it is good practice to have explicitly recorded consent</w:t>
      </w:r>
      <w:r w:rsidR="00F73158">
        <w:rPr>
          <w:rFonts w:ascii="Arial" w:eastAsia="Times New Roman" w:hAnsi="Arial" w:cs="Arial"/>
          <w:sz w:val="18"/>
          <w:szCs w:val="18"/>
          <w:lang w:eastAsia="en-GB"/>
        </w:rPr>
        <w:t xml:space="preserve"> include</w:t>
      </w:r>
      <w:r>
        <w:rPr>
          <w:rFonts w:ascii="Arial" w:eastAsia="Times New Roman" w:hAnsi="Arial" w:cs="Arial"/>
          <w:sz w:val="18"/>
          <w:szCs w:val="18"/>
          <w:lang w:eastAsia="en-GB"/>
        </w:rPr>
        <w:t>:</w:t>
      </w:r>
    </w:p>
    <w:p w14:paraId="4B0D169E" w14:textId="6DA15E15" w:rsidR="0032678C" w:rsidRPr="00F73158" w:rsidRDefault="0032678C" w:rsidP="00F73158">
      <w:pPr>
        <w:pStyle w:val="ListParagraph"/>
        <w:numPr>
          <w:ilvl w:val="0"/>
          <w:numId w:val="2"/>
        </w:numPr>
        <w:shd w:val="clear" w:color="auto" w:fill="FFFFFF"/>
        <w:spacing w:before="100" w:beforeAutospacing="1" w:after="100" w:afterAutospacing="1" w:line="336" w:lineRule="auto"/>
        <w:rPr>
          <w:rFonts w:ascii="Arial" w:eastAsia="Times New Roman" w:hAnsi="Arial" w:cs="Arial"/>
          <w:sz w:val="18"/>
          <w:szCs w:val="18"/>
          <w:lang w:eastAsia="en-GB"/>
        </w:rPr>
      </w:pPr>
      <w:r w:rsidRPr="00F73158">
        <w:rPr>
          <w:rFonts w:ascii="Arial" w:eastAsia="Times New Roman" w:hAnsi="Arial" w:cs="Arial"/>
          <w:sz w:val="18"/>
          <w:szCs w:val="18"/>
          <w:lang w:eastAsia="en-GB"/>
        </w:rPr>
        <w:t xml:space="preserve">Parents need to be asked to give consent to an assessment if it is undertaken under Section 17 of the CA ’89. </w:t>
      </w:r>
    </w:p>
    <w:p w14:paraId="1D8C2019" w14:textId="6DE1612F" w:rsidR="00996C0A" w:rsidRPr="00F73158" w:rsidRDefault="00996C0A" w:rsidP="00F73158">
      <w:pPr>
        <w:pStyle w:val="ListParagraph"/>
        <w:numPr>
          <w:ilvl w:val="0"/>
          <w:numId w:val="2"/>
        </w:numPr>
        <w:shd w:val="clear" w:color="auto" w:fill="FFFFFF"/>
        <w:spacing w:before="100" w:beforeAutospacing="1" w:after="100" w:afterAutospacing="1" w:line="336" w:lineRule="auto"/>
        <w:rPr>
          <w:rFonts w:ascii="Arial" w:eastAsia="Times New Roman" w:hAnsi="Arial" w:cs="Arial"/>
          <w:sz w:val="18"/>
          <w:szCs w:val="18"/>
          <w:lang w:eastAsia="en-GB"/>
        </w:rPr>
      </w:pPr>
      <w:r w:rsidRPr="00F73158">
        <w:rPr>
          <w:rFonts w:ascii="Arial" w:eastAsia="Times New Roman" w:hAnsi="Arial" w:cs="Arial"/>
          <w:sz w:val="18"/>
          <w:szCs w:val="18"/>
          <w:lang w:eastAsia="en-GB"/>
        </w:rPr>
        <w:t xml:space="preserve">Parents </w:t>
      </w:r>
      <w:r w:rsidR="00F73158" w:rsidRPr="00F73158">
        <w:rPr>
          <w:rFonts w:ascii="Arial" w:eastAsia="Times New Roman" w:hAnsi="Arial" w:cs="Arial"/>
          <w:sz w:val="18"/>
          <w:szCs w:val="18"/>
          <w:lang w:eastAsia="en-GB"/>
        </w:rPr>
        <w:t>need to be asked if the child can be interviewed alone</w:t>
      </w:r>
    </w:p>
    <w:p w14:paraId="7A5A2D99" w14:textId="2D54AE25" w:rsidR="00F73158" w:rsidRPr="00F73158" w:rsidRDefault="00F73158" w:rsidP="00F73158">
      <w:pPr>
        <w:pStyle w:val="ListParagraph"/>
        <w:numPr>
          <w:ilvl w:val="0"/>
          <w:numId w:val="2"/>
        </w:numPr>
        <w:shd w:val="clear" w:color="auto" w:fill="FFFFFF"/>
        <w:spacing w:before="100" w:beforeAutospacing="1" w:after="100" w:afterAutospacing="1" w:line="336" w:lineRule="auto"/>
        <w:rPr>
          <w:rFonts w:ascii="Arial" w:eastAsia="Times New Roman" w:hAnsi="Arial" w:cs="Arial"/>
          <w:sz w:val="18"/>
          <w:szCs w:val="18"/>
          <w:lang w:eastAsia="en-GB"/>
        </w:rPr>
      </w:pPr>
      <w:r w:rsidRPr="00F73158">
        <w:rPr>
          <w:rFonts w:ascii="Arial" w:eastAsia="Times New Roman" w:hAnsi="Arial" w:cs="Arial"/>
          <w:sz w:val="18"/>
          <w:szCs w:val="18"/>
          <w:lang w:eastAsia="en-GB"/>
        </w:rPr>
        <w:t xml:space="preserve">Parents need to be asked if their child can have a paediatric assessment </w:t>
      </w:r>
    </w:p>
    <w:p w14:paraId="24A98687" w14:textId="3BE8041A" w:rsidR="00F73158" w:rsidRPr="00F73158" w:rsidRDefault="00F73158" w:rsidP="00F73158">
      <w:pPr>
        <w:pStyle w:val="ListParagraph"/>
        <w:numPr>
          <w:ilvl w:val="0"/>
          <w:numId w:val="2"/>
        </w:numPr>
        <w:shd w:val="clear" w:color="auto" w:fill="FFFFFF"/>
        <w:spacing w:before="100" w:beforeAutospacing="1" w:after="100" w:afterAutospacing="1" w:line="336" w:lineRule="auto"/>
        <w:rPr>
          <w:rFonts w:ascii="Arial" w:eastAsia="Times New Roman" w:hAnsi="Arial" w:cs="Arial"/>
          <w:sz w:val="18"/>
          <w:szCs w:val="18"/>
          <w:lang w:eastAsia="en-GB"/>
        </w:rPr>
      </w:pPr>
      <w:r w:rsidRPr="00F73158">
        <w:rPr>
          <w:rFonts w:ascii="Arial" w:eastAsia="Times New Roman" w:hAnsi="Arial" w:cs="Arial"/>
          <w:sz w:val="18"/>
          <w:szCs w:val="18"/>
          <w:lang w:eastAsia="en-GB"/>
        </w:rPr>
        <w:t>Parents need to be asked to consent to their information being shared and with whom</w:t>
      </w:r>
    </w:p>
    <w:p w14:paraId="095533F1" w14:textId="47D52FB3" w:rsidR="0032678C" w:rsidRDefault="0032678C" w:rsidP="0032678C">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Practitioners will need to use professional judgement to ascertain if consent is meaningful or not, if there is any doubt over the capacity of the parent to make informed consent then this </w:t>
      </w:r>
      <w:r w:rsidR="00F73158">
        <w:rPr>
          <w:rFonts w:ascii="Arial" w:eastAsia="Times New Roman" w:hAnsi="Arial" w:cs="Arial"/>
          <w:sz w:val="18"/>
          <w:szCs w:val="18"/>
          <w:lang w:eastAsia="en-GB"/>
        </w:rPr>
        <w:t>cannot</w:t>
      </w:r>
      <w:r>
        <w:rPr>
          <w:rFonts w:ascii="Arial" w:eastAsia="Times New Roman" w:hAnsi="Arial" w:cs="Arial"/>
          <w:sz w:val="18"/>
          <w:szCs w:val="18"/>
          <w:lang w:eastAsia="en-GB"/>
        </w:rPr>
        <w:t xml:space="preserve"> be acted upon. </w:t>
      </w:r>
      <w:r w:rsidR="00F73158">
        <w:rPr>
          <w:rFonts w:ascii="Arial" w:eastAsia="Times New Roman" w:hAnsi="Arial" w:cs="Arial"/>
          <w:sz w:val="18"/>
          <w:szCs w:val="18"/>
          <w:lang w:eastAsia="en-GB"/>
        </w:rPr>
        <w:t>The social worker will need to discuss this with their manager if there is doubt about capacity and a decision taken about how to progress.</w:t>
      </w:r>
    </w:p>
    <w:p w14:paraId="572FFDFD" w14:textId="77777777" w:rsidR="00DE1D2C" w:rsidRDefault="00DE1D2C" w:rsidP="0032678C">
      <w:pPr>
        <w:shd w:val="clear" w:color="auto" w:fill="FFFFFF"/>
        <w:spacing w:before="100" w:beforeAutospacing="1" w:after="100" w:afterAutospacing="1" w:line="336" w:lineRule="auto"/>
        <w:rPr>
          <w:rFonts w:ascii="Arial" w:eastAsia="Times New Roman" w:hAnsi="Arial" w:cs="Arial"/>
          <w:sz w:val="18"/>
          <w:szCs w:val="18"/>
          <w:lang w:eastAsia="en-GB"/>
        </w:rPr>
      </w:pPr>
    </w:p>
    <w:p w14:paraId="0315E070" w14:textId="4CAD7F77" w:rsidR="00F73158" w:rsidRDefault="00F73158" w:rsidP="0032678C">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Other considerations when working transparently with parents include:</w:t>
      </w:r>
    </w:p>
    <w:p w14:paraId="24B667EA" w14:textId="77777777" w:rsidR="0032678C" w:rsidRDefault="0032678C" w:rsidP="0032678C">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lastRenderedPageBreak/>
        <w:t>Interpreters must be used if English is a second language</w:t>
      </w:r>
    </w:p>
    <w:p w14:paraId="44E1DCF5" w14:textId="36FFCCE6" w:rsidR="00F73158" w:rsidRDefault="00F73158" w:rsidP="00F73158">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Parents need to be informed of how information about them will be used and stored</w:t>
      </w:r>
    </w:p>
    <w:p w14:paraId="2C10CAA4" w14:textId="77777777" w:rsidR="00F73158" w:rsidRDefault="00F73158" w:rsidP="00F73158">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Parents have the right to know who their information will be shared with.</w:t>
      </w:r>
    </w:p>
    <w:p w14:paraId="51723674" w14:textId="77777777" w:rsidR="00F73158" w:rsidRDefault="00F73158" w:rsidP="00F73158">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Parents have the right to change / amend their consent and therefore it is important to be transparent in the recording of consent, and it is good practice to discuss and re-confirm consent as the child’s situation progresses or when things change.</w:t>
      </w:r>
    </w:p>
    <w:p w14:paraId="5341FFA6" w14:textId="633CDC53" w:rsidR="0032678C" w:rsidRDefault="0032678C" w:rsidP="0032678C">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Sample Consent Agreement for an Assessment</w:t>
      </w:r>
      <w:r w:rsidR="00F0070E">
        <w:rPr>
          <w:rFonts w:ascii="Arial" w:eastAsia="Times New Roman" w:hAnsi="Arial" w:cs="Arial"/>
          <w:sz w:val="18"/>
          <w:szCs w:val="18"/>
          <w:lang w:eastAsia="en-GB"/>
        </w:rPr>
        <w:t xml:space="preserve"> – as attached for completion</w:t>
      </w:r>
    </w:p>
    <w:tbl>
      <w:tblPr>
        <w:tblStyle w:val="TableGrid"/>
        <w:tblW w:w="0" w:type="auto"/>
        <w:tblInd w:w="0" w:type="dxa"/>
        <w:tblLook w:val="04A0" w:firstRow="1" w:lastRow="0" w:firstColumn="1" w:lastColumn="0" w:noHBand="0" w:noVBand="1"/>
      </w:tblPr>
      <w:tblGrid>
        <w:gridCol w:w="9016"/>
      </w:tblGrid>
      <w:tr w:rsidR="0032678C" w14:paraId="7F5B55F6" w14:textId="77777777" w:rsidTr="0032678C">
        <w:tc>
          <w:tcPr>
            <w:tcW w:w="9016" w:type="dxa"/>
            <w:tcBorders>
              <w:top w:val="single" w:sz="4" w:space="0" w:color="auto"/>
              <w:left w:val="single" w:sz="4" w:space="0" w:color="auto"/>
              <w:bottom w:val="single" w:sz="4" w:space="0" w:color="auto"/>
              <w:right w:val="single" w:sz="4" w:space="0" w:color="auto"/>
            </w:tcBorders>
            <w:hideMark/>
          </w:tcPr>
          <w:p w14:paraId="25F971AD" w14:textId="7E865B2F" w:rsidR="0032678C" w:rsidRDefault="0032678C">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CONSENT - Consent is about making an informed decision to agree to something.</w:t>
            </w:r>
          </w:p>
          <w:p w14:paraId="6D8AC2AD" w14:textId="5DFD0B0C" w:rsidR="0032678C" w:rsidRDefault="0032678C">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This Consent Form records consent for </w:t>
            </w:r>
            <w:r w:rsidR="00F73158">
              <w:rPr>
                <w:rFonts w:ascii="Arial" w:eastAsia="Times New Roman" w:hAnsi="Arial" w:cs="Arial"/>
                <w:sz w:val="18"/>
                <w:szCs w:val="18"/>
                <w:lang w:eastAsia="en-GB"/>
              </w:rPr>
              <w:t>the following as part of the Assessment Process:</w:t>
            </w:r>
          </w:p>
        </w:tc>
      </w:tr>
      <w:tr w:rsidR="0032678C" w14:paraId="4A2006AB" w14:textId="77777777" w:rsidTr="0032678C">
        <w:tc>
          <w:tcPr>
            <w:tcW w:w="9016" w:type="dxa"/>
            <w:tcBorders>
              <w:top w:val="single" w:sz="4" w:space="0" w:color="auto"/>
              <w:left w:val="single" w:sz="4" w:space="0" w:color="auto"/>
              <w:bottom w:val="single" w:sz="4" w:space="0" w:color="auto"/>
              <w:right w:val="single" w:sz="4" w:space="0" w:color="auto"/>
            </w:tcBorders>
          </w:tcPr>
          <w:p w14:paraId="6DFDCCF4" w14:textId="4457945F" w:rsidR="0032678C" w:rsidRDefault="0032678C">
            <w:pPr>
              <w:spacing w:before="100" w:beforeAutospacing="1" w:after="100" w:afterAutospacing="1" w:line="336" w:lineRule="auto"/>
              <w:rPr>
                <w:rFonts w:ascii="Arial" w:eastAsia="Times New Roman" w:hAnsi="Arial" w:cs="Arial"/>
                <w:sz w:val="18"/>
                <w:szCs w:val="18"/>
                <w:lang w:eastAsia="en-GB"/>
              </w:rPr>
            </w:pPr>
          </w:p>
          <w:tbl>
            <w:tblPr>
              <w:tblStyle w:val="TableGrid"/>
              <w:tblW w:w="0" w:type="auto"/>
              <w:tblInd w:w="0" w:type="dxa"/>
              <w:tblLook w:val="04A0" w:firstRow="1" w:lastRow="0" w:firstColumn="1" w:lastColumn="0" w:noHBand="0" w:noVBand="1"/>
            </w:tblPr>
            <w:tblGrid>
              <w:gridCol w:w="7537"/>
              <w:gridCol w:w="567"/>
              <w:gridCol w:w="686"/>
            </w:tblGrid>
            <w:tr w:rsidR="0032678C" w14:paraId="399DE2D6" w14:textId="77777777">
              <w:tc>
                <w:tcPr>
                  <w:tcW w:w="7537" w:type="dxa"/>
                  <w:tcBorders>
                    <w:top w:val="single" w:sz="4" w:space="0" w:color="auto"/>
                    <w:left w:val="single" w:sz="4" w:space="0" w:color="auto"/>
                    <w:bottom w:val="single" w:sz="4" w:space="0" w:color="auto"/>
                    <w:right w:val="single" w:sz="4" w:space="0" w:color="auto"/>
                  </w:tcBorders>
                  <w:hideMark/>
                </w:tcPr>
                <w:p w14:paraId="3CAC9FF5" w14:textId="77777777" w:rsidR="0032678C" w:rsidRDefault="0032678C">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Parent agrees to assessment  </w:t>
                  </w:r>
                </w:p>
              </w:tc>
              <w:tc>
                <w:tcPr>
                  <w:tcW w:w="567" w:type="dxa"/>
                  <w:tcBorders>
                    <w:top w:val="single" w:sz="4" w:space="0" w:color="auto"/>
                    <w:left w:val="single" w:sz="4" w:space="0" w:color="auto"/>
                    <w:bottom w:val="single" w:sz="4" w:space="0" w:color="auto"/>
                    <w:right w:val="single" w:sz="4" w:space="0" w:color="auto"/>
                  </w:tcBorders>
                  <w:hideMark/>
                </w:tcPr>
                <w:p w14:paraId="45814276" w14:textId="77777777" w:rsidR="0032678C" w:rsidRDefault="0032678C">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Y</w:t>
                  </w:r>
                </w:p>
              </w:tc>
              <w:tc>
                <w:tcPr>
                  <w:tcW w:w="686" w:type="dxa"/>
                  <w:tcBorders>
                    <w:top w:val="single" w:sz="4" w:space="0" w:color="auto"/>
                    <w:left w:val="single" w:sz="4" w:space="0" w:color="auto"/>
                    <w:bottom w:val="single" w:sz="4" w:space="0" w:color="auto"/>
                    <w:right w:val="single" w:sz="4" w:space="0" w:color="auto"/>
                  </w:tcBorders>
                  <w:hideMark/>
                </w:tcPr>
                <w:p w14:paraId="0ADF7526" w14:textId="77777777" w:rsidR="0032678C" w:rsidRDefault="0032678C">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N</w:t>
                  </w:r>
                </w:p>
              </w:tc>
            </w:tr>
            <w:tr w:rsidR="0032678C" w14:paraId="2E007461" w14:textId="77777777">
              <w:tc>
                <w:tcPr>
                  <w:tcW w:w="7537" w:type="dxa"/>
                  <w:tcBorders>
                    <w:top w:val="single" w:sz="4" w:space="0" w:color="auto"/>
                    <w:left w:val="single" w:sz="4" w:space="0" w:color="auto"/>
                    <w:bottom w:val="single" w:sz="4" w:space="0" w:color="auto"/>
                    <w:right w:val="single" w:sz="4" w:space="0" w:color="auto"/>
                  </w:tcBorders>
                  <w:hideMark/>
                </w:tcPr>
                <w:p w14:paraId="7913EFC6" w14:textId="3D39EDBE" w:rsidR="0032678C" w:rsidRDefault="0032678C">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Parent agrees to information being gathered from other agencies</w:t>
                  </w:r>
                  <w:r w:rsidR="00F73158">
                    <w:rPr>
                      <w:rFonts w:ascii="Arial" w:eastAsia="Times New Roman" w:hAnsi="Arial" w:cs="Arial"/>
                      <w:sz w:val="18"/>
                      <w:szCs w:val="18"/>
                      <w:lang w:eastAsia="en-GB"/>
                    </w:rPr>
                    <w:t xml:space="preserve"> (important to specify)</w:t>
                  </w:r>
                </w:p>
              </w:tc>
              <w:tc>
                <w:tcPr>
                  <w:tcW w:w="567" w:type="dxa"/>
                  <w:tcBorders>
                    <w:top w:val="single" w:sz="4" w:space="0" w:color="auto"/>
                    <w:left w:val="single" w:sz="4" w:space="0" w:color="auto"/>
                    <w:bottom w:val="single" w:sz="4" w:space="0" w:color="auto"/>
                    <w:right w:val="single" w:sz="4" w:space="0" w:color="auto"/>
                  </w:tcBorders>
                </w:tcPr>
                <w:p w14:paraId="0CE27C70" w14:textId="77777777" w:rsidR="0032678C" w:rsidRDefault="0032678C">
                  <w:pPr>
                    <w:spacing w:before="100" w:beforeAutospacing="1" w:after="100" w:afterAutospacing="1" w:line="336" w:lineRule="auto"/>
                    <w:rPr>
                      <w:rFonts w:ascii="Arial" w:eastAsia="Times New Roman" w:hAnsi="Arial" w:cs="Arial"/>
                      <w:sz w:val="18"/>
                      <w:szCs w:val="18"/>
                      <w:lang w:eastAsia="en-GB"/>
                    </w:rPr>
                  </w:pPr>
                </w:p>
              </w:tc>
              <w:tc>
                <w:tcPr>
                  <w:tcW w:w="686" w:type="dxa"/>
                  <w:tcBorders>
                    <w:top w:val="single" w:sz="4" w:space="0" w:color="auto"/>
                    <w:left w:val="single" w:sz="4" w:space="0" w:color="auto"/>
                    <w:bottom w:val="single" w:sz="4" w:space="0" w:color="auto"/>
                    <w:right w:val="single" w:sz="4" w:space="0" w:color="auto"/>
                  </w:tcBorders>
                </w:tcPr>
                <w:p w14:paraId="67CC91C1" w14:textId="77777777" w:rsidR="0032678C" w:rsidRDefault="0032678C">
                  <w:pPr>
                    <w:spacing w:before="100" w:beforeAutospacing="1" w:after="100" w:afterAutospacing="1" w:line="336" w:lineRule="auto"/>
                    <w:rPr>
                      <w:rFonts w:ascii="Arial" w:eastAsia="Times New Roman" w:hAnsi="Arial" w:cs="Arial"/>
                      <w:sz w:val="18"/>
                      <w:szCs w:val="18"/>
                      <w:lang w:eastAsia="en-GB"/>
                    </w:rPr>
                  </w:pPr>
                </w:p>
              </w:tc>
            </w:tr>
            <w:tr w:rsidR="0032678C" w14:paraId="13624FEB" w14:textId="77777777">
              <w:tc>
                <w:tcPr>
                  <w:tcW w:w="7537" w:type="dxa"/>
                  <w:tcBorders>
                    <w:top w:val="single" w:sz="4" w:space="0" w:color="auto"/>
                    <w:left w:val="single" w:sz="4" w:space="0" w:color="auto"/>
                    <w:bottom w:val="single" w:sz="4" w:space="0" w:color="auto"/>
                    <w:right w:val="single" w:sz="4" w:space="0" w:color="auto"/>
                  </w:tcBorders>
                  <w:hideMark/>
                </w:tcPr>
                <w:p w14:paraId="627D69DA" w14:textId="77777777" w:rsidR="0032678C" w:rsidRDefault="0032678C">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Parent agrees for child to be seen on their own</w:t>
                  </w:r>
                </w:p>
              </w:tc>
              <w:tc>
                <w:tcPr>
                  <w:tcW w:w="567" w:type="dxa"/>
                  <w:tcBorders>
                    <w:top w:val="single" w:sz="4" w:space="0" w:color="auto"/>
                    <w:left w:val="single" w:sz="4" w:space="0" w:color="auto"/>
                    <w:bottom w:val="single" w:sz="4" w:space="0" w:color="auto"/>
                    <w:right w:val="single" w:sz="4" w:space="0" w:color="auto"/>
                  </w:tcBorders>
                </w:tcPr>
                <w:p w14:paraId="0052CE61" w14:textId="77777777" w:rsidR="0032678C" w:rsidRDefault="0032678C">
                  <w:pPr>
                    <w:spacing w:before="100" w:beforeAutospacing="1" w:after="100" w:afterAutospacing="1" w:line="336" w:lineRule="auto"/>
                    <w:rPr>
                      <w:rFonts w:ascii="Arial" w:eastAsia="Times New Roman" w:hAnsi="Arial" w:cs="Arial"/>
                      <w:sz w:val="18"/>
                      <w:szCs w:val="18"/>
                      <w:lang w:eastAsia="en-GB"/>
                    </w:rPr>
                  </w:pPr>
                </w:p>
              </w:tc>
              <w:tc>
                <w:tcPr>
                  <w:tcW w:w="686" w:type="dxa"/>
                  <w:tcBorders>
                    <w:top w:val="single" w:sz="4" w:space="0" w:color="auto"/>
                    <w:left w:val="single" w:sz="4" w:space="0" w:color="auto"/>
                    <w:bottom w:val="single" w:sz="4" w:space="0" w:color="auto"/>
                    <w:right w:val="single" w:sz="4" w:space="0" w:color="auto"/>
                  </w:tcBorders>
                </w:tcPr>
                <w:p w14:paraId="03C40E39" w14:textId="77777777" w:rsidR="0032678C" w:rsidRDefault="0032678C">
                  <w:pPr>
                    <w:spacing w:before="100" w:beforeAutospacing="1" w:after="100" w:afterAutospacing="1" w:line="336" w:lineRule="auto"/>
                    <w:rPr>
                      <w:rFonts w:ascii="Arial" w:eastAsia="Times New Roman" w:hAnsi="Arial" w:cs="Arial"/>
                      <w:sz w:val="18"/>
                      <w:szCs w:val="18"/>
                      <w:lang w:eastAsia="en-GB"/>
                    </w:rPr>
                  </w:pPr>
                </w:p>
              </w:tc>
            </w:tr>
            <w:tr w:rsidR="0032678C" w14:paraId="48C4DF3F" w14:textId="77777777">
              <w:tc>
                <w:tcPr>
                  <w:tcW w:w="7537" w:type="dxa"/>
                  <w:tcBorders>
                    <w:top w:val="single" w:sz="4" w:space="0" w:color="auto"/>
                    <w:left w:val="single" w:sz="4" w:space="0" w:color="auto"/>
                    <w:bottom w:val="single" w:sz="4" w:space="0" w:color="auto"/>
                    <w:right w:val="single" w:sz="4" w:space="0" w:color="auto"/>
                  </w:tcBorders>
                  <w:hideMark/>
                </w:tcPr>
                <w:p w14:paraId="3DA0967E" w14:textId="77777777" w:rsidR="0032678C" w:rsidRDefault="0032678C">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Parent agrees for family to be spoken to including ….</w:t>
                  </w:r>
                </w:p>
              </w:tc>
              <w:tc>
                <w:tcPr>
                  <w:tcW w:w="567" w:type="dxa"/>
                  <w:tcBorders>
                    <w:top w:val="single" w:sz="4" w:space="0" w:color="auto"/>
                    <w:left w:val="single" w:sz="4" w:space="0" w:color="auto"/>
                    <w:bottom w:val="single" w:sz="4" w:space="0" w:color="auto"/>
                    <w:right w:val="single" w:sz="4" w:space="0" w:color="auto"/>
                  </w:tcBorders>
                </w:tcPr>
                <w:p w14:paraId="54BA2232" w14:textId="77777777" w:rsidR="0032678C" w:rsidRDefault="0032678C">
                  <w:pPr>
                    <w:spacing w:before="100" w:beforeAutospacing="1" w:after="100" w:afterAutospacing="1" w:line="336" w:lineRule="auto"/>
                    <w:rPr>
                      <w:rFonts w:ascii="Arial" w:eastAsia="Times New Roman" w:hAnsi="Arial" w:cs="Arial"/>
                      <w:sz w:val="18"/>
                      <w:szCs w:val="18"/>
                      <w:lang w:eastAsia="en-GB"/>
                    </w:rPr>
                  </w:pPr>
                </w:p>
              </w:tc>
              <w:tc>
                <w:tcPr>
                  <w:tcW w:w="686" w:type="dxa"/>
                  <w:tcBorders>
                    <w:top w:val="single" w:sz="4" w:space="0" w:color="auto"/>
                    <w:left w:val="single" w:sz="4" w:space="0" w:color="auto"/>
                    <w:bottom w:val="single" w:sz="4" w:space="0" w:color="auto"/>
                    <w:right w:val="single" w:sz="4" w:space="0" w:color="auto"/>
                  </w:tcBorders>
                </w:tcPr>
                <w:p w14:paraId="03BEC62A" w14:textId="77777777" w:rsidR="0032678C" w:rsidRDefault="0032678C">
                  <w:pPr>
                    <w:spacing w:before="100" w:beforeAutospacing="1" w:after="100" w:afterAutospacing="1" w:line="336" w:lineRule="auto"/>
                    <w:rPr>
                      <w:rFonts w:ascii="Arial" w:eastAsia="Times New Roman" w:hAnsi="Arial" w:cs="Arial"/>
                      <w:sz w:val="18"/>
                      <w:szCs w:val="18"/>
                      <w:lang w:eastAsia="en-GB"/>
                    </w:rPr>
                  </w:pPr>
                </w:p>
              </w:tc>
            </w:tr>
            <w:tr w:rsidR="00F73158" w14:paraId="6A318102" w14:textId="77777777">
              <w:tc>
                <w:tcPr>
                  <w:tcW w:w="7537" w:type="dxa"/>
                  <w:tcBorders>
                    <w:top w:val="single" w:sz="4" w:space="0" w:color="auto"/>
                    <w:left w:val="single" w:sz="4" w:space="0" w:color="auto"/>
                    <w:bottom w:val="single" w:sz="4" w:space="0" w:color="auto"/>
                    <w:right w:val="single" w:sz="4" w:space="0" w:color="auto"/>
                  </w:tcBorders>
                </w:tcPr>
                <w:p w14:paraId="121C7526" w14:textId="19D86929" w:rsidR="00F73158" w:rsidRDefault="00F73158">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Parent agrees for the child to be medically examined</w:t>
                  </w:r>
                </w:p>
              </w:tc>
              <w:tc>
                <w:tcPr>
                  <w:tcW w:w="567" w:type="dxa"/>
                  <w:tcBorders>
                    <w:top w:val="single" w:sz="4" w:space="0" w:color="auto"/>
                    <w:left w:val="single" w:sz="4" w:space="0" w:color="auto"/>
                    <w:bottom w:val="single" w:sz="4" w:space="0" w:color="auto"/>
                    <w:right w:val="single" w:sz="4" w:space="0" w:color="auto"/>
                  </w:tcBorders>
                </w:tcPr>
                <w:p w14:paraId="68C6FB1C" w14:textId="77777777" w:rsidR="00F73158" w:rsidRDefault="00F73158">
                  <w:pPr>
                    <w:spacing w:before="100" w:beforeAutospacing="1" w:after="100" w:afterAutospacing="1" w:line="336" w:lineRule="auto"/>
                    <w:rPr>
                      <w:rFonts w:ascii="Arial" w:eastAsia="Times New Roman" w:hAnsi="Arial" w:cs="Arial"/>
                      <w:sz w:val="18"/>
                      <w:szCs w:val="18"/>
                      <w:lang w:eastAsia="en-GB"/>
                    </w:rPr>
                  </w:pPr>
                </w:p>
              </w:tc>
              <w:tc>
                <w:tcPr>
                  <w:tcW w:w="686" w:type="dxa"/>
                  <w:tcBorders>
                    <w:top w:val="single" w:sz="4" w:space="0" w:color="auto"/>
                    <w:left w:val="single" w:sz="4" w:space="0" w:color="auto"/>
                    <w:bottom w:val="single" w:sz="4" w:space="0" w:color="auto"/>
                    <w:right w:val="single" w:sz="4" w:space="0" w:color="auto"/>
                  </w:tcBorders>
                </w:tcPr>
                <w:p w14:paraId="349C45E0" w14:textId="77777777" w:rsidR="00F73158" w:rsidRDefault="00F73158">
                  <w:pPr>
                    <w:spacing w:before="100" w:beforeAutospacing="1" w:after="100" w:afterAutospacing="1" w:line="336" w:lineRule="auto"/>
                    <w:rPr>
                      <w:rFonts w:ascii="Arial" w:eastAsia="Times New Roman" w:hAnsi="Arial" w:cs="Arial"/>
                      <w:sz w:val="18"/>
                      <w:szCs w:val="18"/>
                      <w:lang w:eastAsia="en-GB"/>
                    </w:rPr>
                  </w:pPr>
                </w:p>
              </w:tc>
            </w:tr>
            <w:tr w:rsidR="0032678C" w14:paraId="30C1C9C4" w14:textId="77777777">
              <w:tc>
                <w:tcPr>
                  <w:tcW w:w="7537" w:type="dxa"/>
                  <w:tcBorders>
                    <w:top w:val="single" w:sz="4" w:space="0" w:color="auto"/>
                    <w:left w:val="single" w:sz="4" w:space="0" w:color="auto"/>
                    <w:bottom w:val="single" w:sz="4" w:space="0" w:color="auto"/>
                    <w:right w:val="single" w:sz="4" w:space="0" w:color="auto"/>
                  </w:tcBorders>
                  <w:hideMark/>
                </w:tcPr>
                <w:p w14:paraId="43B5513F" w14:textId="77777777" w:rsidR="0032678C" w:rsidRDefault="0032678C">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Parent has been provided with ……………..</w:t>
                  </w:r>
                </w:p>
              </w:tc>
              <w:tc>
                <w:tcPr>
                  <w:tcW w:w="567" w:type="dxa"/>
                  <w:tcBorders>
                    <w:top w:val="single" w:sz="4" w:space="0" w:color="auto"/>
                    <w:left w:val="single" w:sz="4" w:space="0" w:color="auto"/>
                    <w:bottom w:val="single" w:sz="4" w:space="0" w:color="auto"/>
                    <w:right w:val="single" w:sz="4" w:space="0" w:color="auto"/>
                  </w:tcBorders>
                </w:tcPr>
                <w:p w14:paraId="1DFAC42B" w14:textId="77777777" w:rsidR="0032678C" w:rsidRDefault="0032678C">
                  <w:pPr>
                    <w:spacing w:before="100" w:beforeAutospacing="1" w:after="100" w:afterAutospacing="1" w:line="336" w:lineRule="auto"/>
                    <w:rPr>
                      <w:rFonts w:ascii="Arial" w:eastAsia="Times New Roman" w:hAnsi="Arial" w:cs="Arial"/>
                      <w:sz w:val="18"/>
                      <w:szCs w:val="18"/>
                      <w:lang w:eastAsia="en-GB"/>
                    </w:rPr>
                  </w:pPr>
                </w:p>
              </w:tc>
              <w:tc>
                <w:tcPr>
                  <w:tcW w:w="686" w:type="dxa"/>
                  <w:tcBorders>
                    <w:top w:val="single" w:sz="4" w:space="0" w:color="auto"/>
                    <w:left w:val="single" w:sz="4" w:space="0" w:color="auto"/>
                    <w:bottom w:val="single" w:sz="4" w:space="0" w:color="auto"/>
                    <w:right w:val="single" w:sz="4" w:space="0" w:color="auto"/>
                  </w:tcBorders>
                </w:tcPr>
                <w:p w14:paraId="384456C6" w14:textId="77777777" w:rsidR="0032678C" w:rsidRDefault="0032678C">
                  <w:pPr>
                    <w:spacing w:before="100" w:beforeAutospacing="1" w:after="100" w:afterAutospacing="1" w:line="336" w:lineRule="auto"/>
                    <w:rPr>
                      <w:rFonts w:ascii="Arial" w:eastAsia="Times New Roman" w:hAnsi="Arial" w:cs="Arial"/>
                      <w:sz w:val="18"/>
                      <w:szCs w:val="18"/>
                      <w:lang w:eastAsia="en-GB"/>
                    </w:rPr>
                  </w:pPr>
                </w:p>
              </w:tc>
            </w:tr>
          </w:tbl>
          <w:p w14:paraId="156623E5" w14:textId="0D4D1486" w:rsidR="0032678C" w:rsidRDefault="0032678C">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Comment and Date</w:t>
            </w:r>
            <w:r w:rsidR="00F73158">
              <w:rPr>
                <w:rFonts w:ascii="Arial" w:eastAsia="Times New Roman" w:hAnsi="Arial" w:cs="Arial"/>
                <w:sz w:val="18"/>
                <w:szCs w:val="18"/>
                <w:lang w:eastAsia="en-GB"/>
              </w:rPr>
              <w:t>:</w:t>
            </w:r>
            <w:r>
              <w:rPr>
                <w:rFonts w:ascii="Arial" w:eastAsia="Times New Roman" w:hAnsi="Arial" w:cs="Arial"/>
                <w:sz w:val="18"/>
                <w:szCs w:val="18"/>
                <w:lang w:eastAsia="en-GB"/>
              </w:rPr>
              <w:t xml:space="preserve">                                                                            </w:t>
            </w:r>
          </w:p>
          <w:p w14:paraId="0A7BCACE" w14:textId="0AA9521E" w:rsidR="0032678C" w:rsidRDefault="00F73158">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Review date for consent:</w:t>
            </w:r>
          </w:p>
        </w:tc>
      </w:tr>
    </w:tbl>
    <w:p w14:paraId="49ACB30D" w14:textId="6399584F" w:rsidR="0032678C" w:rsidRDefault="0032678C" w:rsidP="0032678C">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Similar agreements can be made for </w:t>
      </w:r>
      <w:r w:rsidR="00F73158">
        <w:rPr>
          <w:rFonts w:ascii="Arial" w:eastAsia="Times New Roman" w:hAnsi="Arial" w:cs="Arial"/>
          <w:sz w:val="18"/>
          <w:szCs w:val="18"/>
          <w:lang w:eastAsia="en-GB"/>
        </w:rPr>
        <w:t>any aspect of practice</w:t>
      </w:r>
      <w:r>
        <w:rPr>
          <w:rFonts w:ascii="Arial" w:eastAsia="Times New Roman" w:hAnsi="Arial" w:cs="Arial"/>
          <w:sz w:val="18"/>
          <w:szCs w:val="18"/>
          <w:lang w:eastAsia="en-GB"/>
        </w:rPr>
        <w:t xml:space="preserve"> where informed consent is needed.</w:t>
      </w:r>
      <w:r w:rsidR="00F73158">
        <w:rPr>
          <w:rFonts w:ascii="Arial" w:eastAsia="Times New Roman" w:hAnsi="Arial" w:cs="Arial"/>
          <w:sz w:val="18"/>
          <w:szCs w:val="18"/>
          <w:lang w:eastAsia="en-GB"/>
        </w:rPr>
        <w:t xml:space="preserve"> Separate forms are on </w:t>
      </w:r>
      <w:proofErr w:type="spellStart"/>
      <w:r w:rsidR="00F73158">
        <w:rPr>
          <w:rFonts w:ascii="Arial" w:eastAsia="Times New Roman" w:hAnsi="Arial" w:cs="Arial"/>
          <w:sz w:val="18"/>
          <w:szCs w:val="18"/>
          <w:lang w:eastAsia="en-GB"/>
        </w:rPr>
        <w:t>Tri.X</w:t>
      </w:r>
      <w:proofErr w:type="spellEnd"/>
      <w:r w:rsidR="00F73158">
        <w:rPr>
          <w:rFonts w:ascii="Arial" w:eastAsia="Times New Roman" w:hAnsi="Arial" w:cs="Arial"/>
          <w:sz w:val="18"/>
          <w:szCs w:val="18"/>
          <w:lang w:eastAsia="en-GB"/>
        </w:rPr>
        <w:t xml:space="preserve"> for consent to a child being accommodated under Section 20.</w:t>
      </w:r>
    </w:p>
    <w:p w14:paraId="30DD36BE" w14:textId="56AEFEC1" w:rsidR="00F0070E" w:rsidRDefault="00F0070E" w:rsidP="0032678C">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Blank Consent Doc for Assessment Attached</w:t>
      </w:r>
    </w:p>
    <w:p w14:paraId="3189E1A7" w14:textId="77777777" w:rsidR="00F0070E" w:rsidRDefault="00F0070E" w:rsidP="0032678C">
      <w:pPr>
        <w:shd w:val="clear" w:color="auto" w:fill="FFFFFF"/>
        <w:spacing w:before="100" w:beforeAutospacing="1" w:after="100" w:afterAutospacing="1" w:line="336" w:lineRule="auto"/>
        <w:rPr>
          <w:rFonts w:ascii="Arial" w:eastAsia="Times New Roman" w:hAnsi="Arial" w:cs="Arial"/>
          <w:sz w:val="18"/>
          <w:szCs w:val="18"/>
          <w:lang w:eastAsia="en-GB"/>
        </w:rPr>
      </w:pPr>
    </w:p>
    <w:p w14:paraId="11A29A37" w14:textId="77777777" w:rsidR="00F0070E" w:rsidRDefault="00F0070E" w:rsidP="0032678C">
      <w:pPr>
        <w:shd w:val="clear" w:color="auto" w:fill="FFFFFF"/>
        <w:spacing w:before="100" w:beforeAutospacing="1" w:after="100" w:afterAutospacing="1" w:line="336" w:lineRule="auto"/>
        <w:rPr>
          <w:rFonts w:ascii="Arial" w:eastAsia="Times New Roman" w:hAnsi="Arial" w:cs="Arial"/>
          <w:sz w:val="18"/>
          <w:szCs w:val="18"/>
          <w:lang w:eastAsia="en-GB"/>
        </w:rPr>
      </w:pPr>
    </w:p>
    <w:p w14:paraId="20E9B876" w14:textId="2A81B93E" w:rsidR="00F73158" w:rsidRDefault="00F73158" w:rsidP="0032678C">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To be reviewed </w:t>
      </w:r>
      <w:r w:rsidR="00DE1D2C">
        <w:rPr>
          <w:rFonts w:ascii="Arial" w:eastAsia="Times New Roman" w:hAnsi="Arial" w:cs="Arial"/>
          <w:sz w:val="18"/>
          <w:szCs w:val="18"/>
          <w:lang w:eastAsia="en-GB"/>
        </w:rPr>
        <w:t>January 2020</w:t>
      </w:r>
    </w:p>
    <w:p w14:paraId="015DC6E7" w14:textId="77777777" w:rsidR="0032678C" w:rsidRDefault="0032678C" w:rsidP="0032678C">
      <w:pPr>
        <w:rPr>
          <w:rFonts w:cstheme="minorHAnsi"/>
          <w:b/>
          <w:u w:val="single"/>
        </w:rPr>
      </w:pPr>
    </w:p>
    <w:p w14:paraId="05A442D8" w14:textId="77777777" w:rsidR="00857D6F" w:rsidRDefault="00F0070E"/>
    <w:p w14:paraId="731190CE" w14:textId="77777777" w:rsidR="00F0070E" w:rsidRDefault="00F0070E"/>
    <w:p w14:paraId="03ED29A6" w14:textId="77777777" w:rsidR="00F0070E" w:rsidRDefault="00F0070E"/>
    <w:p w14:paraId="3C636DB1" w14:textId="77777777" w:rsidR="00F0070E" w:rsidRDefault="00F0070E"/>
    <w:p w14:paraId="749CD216" w14:textId="77777777" w:rsidR="00F0070E" w:rsidRPr="00424831" w:rsidRDefault="00F0070E" w:rsidP="00F0070E">
      <w:pPr>
        <w:rPr>
          <w:b/>
        </w:rPr>
      </w:pPr>
      <w:r w:rsidRPr="00424831">
        <w:rPr>
          <w:b/>
        </w:rPr>
        <w:t>South Gloucestershire Parental Consent Document for –</w:t>
      </w:r>
    </w:p>
    <w:p w14:paraId="3F34797F" w14:textId="77777777" w:rsidR="00F0070E" w:rsidRPr="00424831" w:rsidRDefault="00F0070E" w:rsidP="00F0070E">
      <w:pPr>
        <w:rPr>
          <w:b/>
        </w:rPr>
      </w:pPr>
      <w:r w:rsidRPr="00424831">
        <w:rPr>
          <w:b/>
        </w:rPr>
        <w:t xml:space="preserve">                                                                    The Assessment Process</w:t>
      </w:r>
    </w:p>
    <w:p w14:paraId="5B25DF5E" w14:textId="77777777" w:rsidR="00F0070E" w:rsidRDefault="00F0070E" w:rsidP="00F0070E"/>
    <w:tbl>
      <w:tblPr>
        <w:tblStyle w:val="TableGrid"/>
        <w:tblW w:w="9667" w:type="dxa"/>
        <w:tblInd w:w="0" w:type="dxa"/>
        <w:tblLook w:val="04A0" w:firstRow="1" w:lastRow="0" w:firstColumn="1" w:lastColumn="0" w:noHBand="0" w:noVBand="1"/>
      </w:tblPr>
      <w:tblGrid>
        <w:gridCol w:w="9667"/>
      </w:tblGrid>
      <w:tr w:rsidR="00F0070E" w14:paraId="4DECD7F9" w14:textId="77777777" w:rsidTr="00AB66E6">
        <w:trPr>
          <w:trHeight w:val="2089"/>
        </w:trPr>
        <w:tc>
          <w:tcPr>
            <w:tcW w:w="9667" w:type="dxa"/>
            <w:tcBorders>
              <w:top w:val="single" w:sz="4" w:space="0" w:color="auto"/>
              <w:left w:val="single" w:sz="4" w:space="0" w:color="auto"/>
              <w:bottom w:val="single" w:sz="4" w:space="0" w:color="auto"/>
              <w:right w:val="single" w:sz="4" w:space="0" w:color="auto"/>
            </w:tcBorders>
            <w:hideMark/>
          </w:tcPr>
          <w:p w14:paraId="56F6F802"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CONSENT - Consent is about making an informed decision to agree to something.</w:t>
            </w:r>
          </w:p>
          <w:p w14:paraId="5B953CEA"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This Consent Form records consent for the following as part of the Assessment Process:</w:t>
            </w:r>
          </w:p>
          <w:p w14:paraId="074ED532"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The Parent has been informed that an Assessment Will be undertaken either as A Child In Need – Sec 17 or </w:t>
            </w:r>
          </w:p>
          <w:p w14:paraId="7655A020"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To determine if the child is a Child In Need of Protection – Sec 47 assessment.</w:t>
            </w:r>
          </w:p>
        </w:tc>
      </w:tr>
      <w:tr w:rsidR="00F0070E" w14:paraId="3BE4F1C6" w14:textId="77777777" w:rsidTr="00AB66E6">
        <w:trPr>
          <w:trHeight w:val="9160"/>
        </w:trPr>
        <w:tc>
          <w:tcPr>
            <w:tcW w:w="9667" w:type="dxa"/>
            <w:tcBorders>
              <w:top w:val="single" w:sz="4" w:space="0" w:color="auto"/>
              <w:left w:val="single" w:sz="4" w:space="0" w:color="auto"/>
              <w:bottom w:val="single" w:sz="4" w:space="0" w:color="auto"/>
              <w:right w:val="single" w:sz="4" w:space="0" w:color="auto"/>
            </w:tcBorders>
          </w:tcPr>
          <w:p w14:paraId="1226381D"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p>
          <w:tbl>
            <w:tblPr>
              <w:tblStyle w:val="TableGrid"/>
              <w:tblW w:w="0" w:type="auto"/>
              <w:tblInd w:w="8" w:type="dxa"/>
              <w:tblLook w:val="04A0" w:firstRow="1" w:lastRow="0" w:firstColumn="1" w:lastColumn="0" w:noHBand="0" w:noVBand="1"/>
            </w:tblPr>
            <w:tblGrid>
              <w:gridCol w:w="8081"/>
              <w:gridCol w:w="607"/>
              <w:gridCol w:w="734"/>
            </w:tblGrid>
            <w:tr w:rsidR="00F0070E" w14:paraId="386064CD" w14:textId="77777777" w:rsidTr="00AB66E6">
              <w:trPr>
                <w:trHeight w:val="697"/>
              </w:trPr>
              <w:tc>
                <w:tcPr>
                  <w:tcW w:w="8081" w:type="dxa"/>
                  <w:tcBorders>
                    <w:top w:val="single" w:sz="4" w:space="0" w:color="auto"/>
                    <w:left w:val="single" w:sz="4" w:space="0" w:color="auto"/>
                    <w:bottom w:val="single" w:sz="4" w:space="0" w:color="auto"/>
                    <w:right w:val="single" w:sz="4" w:space="0" w:color="auto"/>
                  </w:tcBorders>
                  <w:hideMark/>
                </w:tcPr>
                <w:p w14:paraId="5F435D0A"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Parent agrees to assessment  </w:t>
                  </w:r>
                </w:p>
              </w:tc>
              <w:tc>
                <w:tcPr>
                  <w:tcW w:w="607" w:type="dxa"/>
                  <w:tcBorders>
                    <w:top w:val="single" w:sz="4" w:space="0" w:color="auto"/>
                    <w:left w:val="single" w:sz="4" w:space="0" w:color="auto"/>
                    <w:bottom w:val="single" w:sz="4" w:space="0" w:color="auto"/>
                    <w:right w:val="single" w:sz="4" w:space="0" w:color="auto"/>
                  </w:tcBorders>
                  <w:hideMark/>
                </w:tcPr>
                <w:p w14:paraId="365544CA"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Y</w:t>
                  </w:r>
                </w:p>
              </w:tc>
              <w:tc>
                <w:tcPr>
                  <w:tcW w:w="734" w:type="dxa"/>
                  <w:tcBorders>
                    <w:top w:val="single" w:sz="4" w:space="0" w:color="auto"/>
                    <w:left w:val="single" w:sz="4" w:space="0" w:color="auto"/>
                    <w:bottom w:val="single" w:sz="4" w:space="0" w:color="auto"/>
                    <w:right w:val="single" w:sz="4" w:space="0" w:color="auto"/>
                  </w:tcBorders>
                  <w:hideMark/>
                </w:tcPr>
                <w:p w14:paraId="003CD267"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N</w:t>
                  </w:r>
                </w:p>
              </w:tc>
            </w:tr>
            <w:tr w:rsidR="00F0070E" w14:paraId="7556DE0B" w14:textId="77777777" w:rsidTr="00AB66E6">
              <w:trPr>
                <w:trHeight w:val="697"/>
              </w:trPr>
              <w:tc>
                <w:tcPr>
                  <w:tcW w:w="8081" w:type="dxa"/>
                  <w:tcBorders>
                    <w:top w:val="single" w:sz="4" w:space="0" w:color="auto"/>
                    <w:left w:val="single" w:sz="4" w:space="0" w:color="auto"/>
                    <w:bottom w:val="single" w:sz="4" w:space="0" w:color="auto"/>
                    <w:right w:val="single" w:sz="4" w:space="0" w:color="auto"/>
                  </w:tcBorders>
                  <w:hideMark/>
                </w:tcPr>
                <w:p w14:paraId="6507ECD4"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Parent agrees to information being gathered from other agencies (important to specify)                    </w:t>
                  </w:r>
                </w:p>
                <w:p w14:paraId="7C157FDE"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p>
              </w:tc>
              <w:tc>
                <w:tcPr>
                  <w:tcW w:w="607" w:type="dxa"/>
                  <w:tcBorders>
                    <w:top w:val="single" w:sz="4" w:space="0" w:color="auto"/>
                    <w:left w:val="single" w:sz="4" w:space="0" w:color="auto"/>
                    <w:bottom w:val="single" w:sz="4" w:space="0" w:color="auto"/>
                    <w:right w:val="single" w:sz="4" w:space="0" w:color="auto"/>
                  </w:tcBorders>
                </w:tcPr>
                <w:p w14:paraId="5FD75558"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p>
              </w:tc>
              <w:tc>
                <w:tcPr>
                  <w:tcW w:w="734" w:type="dxa"/>
                  <w:tcBorders>
                    <w:top w:val="single" w:sz="4" w:space="0" w:color="auto"/>
                    <w:left w:val="single" w:sz="4" w:space="0" w:color="auto"/>
                    <w:bottom w:val="single" w:sz="4" w:space="0" w:color="auto"/>
                    <w:right w:val="single" w:sz="4" w:space="0" w:color="auto"/>
                  </w:tcBorders>
                </w:tcPr>
                <w:p w14:paraId="62F1E7CF"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p>
              </w:tc>
            </w:tr>
            <w:tr w:rsidR="00F0070E" w14:paraId="1DD4707D" w14:textId="77777777" w:rsidTr="00AB66E6">
              <w:trPr>
                <w:trHeight w:val="697"/>
              </w:trPr>
              <w:tc>
                <w:tcPr>
                  <w:tcW w:w="8081" w:type="dxa"/>
                  <w:tcBorders>
                    <w:top w:val="single" w:sz="4" w:space="0" w:color="auto"/>
                    <w:left w:val="single" w:sz="4" w:space="0" w:color="auto"/>
                    <w:bottom w:val="single" w:sz="4" w:space="0" w:color="auto"/>
                    <w:right w:val="single" w:sz="4" w:space="0" w:color="auto"/>
                  </w:tcBorders>
                  <w:hideMark/>
                </w:tcPr>
                <w:p w14:paraId="209130C7"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Parent agrees for child to be seen on their own – </w:t>
                  </w:r>
                </w:p>
                <w:p w14:paraId="7D09019B"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Date agreed - </w:t>
                  </w:r>
                </w:p>
              </w:tc>
              <w:tc>
                <w:tcPr>
                  <w:tcW w:w="607" w:type="dxa"/>
                  <w:tcBorders>
                    <w:top w:val="single" w:sz="4" w:space="0" w:color="auto"/>
                    <w:left w:val="single" w:sz="4" w:space="0" w:color="auto"/>
                    <w:bottom w:val="single" w:sz="4" w:space="0" w:color="auto"/>
                    <w:right w:val="single" w:sz="4" w:space="0" w:color="auto"/>
                  </w:tcBorders>
                </w:tcPr>
                <w:p w14:paraId="5D8F83CE"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p>
              </w:tc>
              <w:tc>
                <w:tcPr>
                  <w:tcW w:w="734" w:type="dxa"/>
                  <w:tcBorders>
                    <w:top w:val="single" w:sz="4" w:space="0" w:color="auto"/>
                    <w:left w:val="single" w:sz="4" w:space="0" w:color="auto"/>
                    <w:bottom w:val="single" w:sz="4" w:space="0" w:color="auto"/>
                    <w:right w:val="single" w:sz="4" w:space="0" w:color="auto"/>
                  </w:tcBorders>
                </w:tcPr>
                <w:p w14:paraId="65C05046"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p>
              </w:tc>
            </w:tr>
            <w:tr w:rsidR="00F0070E" w14:paraId="5D90EADF" w14:textId="77777777" w:rsidTr="00AB66E6">
              <w:trPr>
                <w:trHeight w:val="697"/>
              </w:trPr>
              <w:tc>
                <w:tcPr>
                  <w:tcW w:w="8081" w:type="dxa"/>
                  <w:tcBorders>
                    <w:top w:val="single" w:sz="4" w:space="0" w:color="auto"/>
                    <w:left w:val="single" w:sz="4" w:space="0" w:color="auto"/>
                    <w:bottom w:val="single" w:sz="4" w:space="0" w:color="auto"/>
                    <w:right w:val="single" w:sz="4" w:space="0" w:color="auto"/>
                  </w:tcBorders>
                  <w:hideMark/>
                </w:tcPr>
                <w:p w14:paraId="79EC23D4"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Parent agrees for family to be spoken to including ….</w:t>
                  </w:r>
                </w:p>
                <w:p w14:paraId="73277399"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Is there anyone not given permission to speak to? …</w:t>
                  </w:r>
                </w:p>
                <w:p w14:paraId="4B8AB0E3"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p>
              </w:tc>
              <w:tc>
                <w:tcPr>
                  <w:tcW w:w="607" w:type="dxa"/>
                  <w:tcBorders>
                    <w:top w:val="single" w:sz="4" w:space="0" w:color="auto"/>
                    <w:left w:val="single" w:sz="4" w:space="0" w:color="auto"/>
                    <w:bottom w:val="single" w:sz="4" w:space="0" w:color="auto"/>
                    <w:right w:val="single" w:sz="4" w:space="0" w:color="auto"/>
                  </w:tcBorders>
                </w:tcPr>
                <w:p w14:paraId="22B0DB7E"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p>
              </w:tc>
              <w:tc>
                <w:tcPr>
                  <w:tcW w:w="734" w:type="dxa"/>
                  <w:tcBorders>
                    <w:top w:val="single" w:sz="4" w:space="0" w:color="auto"/>
                    <w:left w:val="single" w:sz="4" w:space="0" w:color="auto"/>
                    <w:bottom w:val="single" w:sz="4" w:space="0" w:color="auto"/>
                    <w:right w:val="single" w:sz="4" w:space="0" w:color="auto"/>
                  </w:tcBorders>
                </w:tcPr>
                <w:p w14:paraId="75E1413E"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p>
              </w:tc>
            </w:tr>
            <w:tr w:rsidR="00F0070E" w14:paraId="2ECCF940" w14:textId="77777777" w:rsidTr="00AB66E6">
              <w:trPr>
                <w:trHeight w:val="697"/>
              </w:trPr>
              <w:tc>
                <w:tcPr>
                  <w:tcW w:w="8081" w:type="dxa"/>
                  <w:tcBorders>
                    <w:top w:val="single" w:sz="4" w:space="0" w:color="auto"/>
                    <w:left w:val="single" w:sz="4" w:space="0" w:color="auto"/>
                    <w:bottom w:val="single" w:sz="4" w:space="0" w:color="auto"/>
                    <w:right w:val="single" w:sz="4" w:space="0" w:color="auto"/>
                  </w:tcBorders>
                </w:tcPr>
                <w:p w14:paraId="1B8F56E3"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Parent agrees for the child to be medically examined following an explanation as to why – specify the reason</w:t>
                  </w:r>
                </w:p>
              </w:tc>
              <w:tc>
                <w:tcPr>
                  <w:tcW w:w="607" w:type="dxa"/>
                  <w:tcBorders>
                    <w:top w:val="single" w:sz="4" w:space="0" w:color="auto"/>
                    <w:left w:val="single" w:sz="4" w:space="0" w:color="auto"/>
                    <w:bottom w:val="single" w:sz="4" w:space="0" w:color="auto"/>
                    <w:right w:val="single" w:sz="4" w:space="0" w:color="auto"/>
                  </w:tcBorders>
                </w:tcPr>
                <w:p w14:paraId="65050F31"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p>
              </w:tc>
              <w:tc>
                <w:tcPr>
                  <w:tcW w:w="734" w:type="dxa"/>
                  <w:tcBorders>
                    <w:top w:val="single" w:sz="4" w:space="0" w:color="auto"/>
                    <w:left w:val="single" w:sz="4" w:space="0" w:color="auto"/>
                    <w:bottom w:val="single" w:sz="4" w:space="0" w:color="auto"/>
                    <w:right w:val="single" w:sz="4" w:space="0" w:color="auto"/>
                  </w:tcBorders>
                </w:tcPr>
                <w:p w14:paraId="0E24A4A5"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p>
              </w:tc>
            </w:tr>
            <w:tr w:rsidR="00F0070E" w14:paraId="69A8D0D5" w14:textId="77777777" w:rsidTr="00AB66E6">
              <w:trPr>
                <w:trHeight w:val="655"/>
              </w:trPr>
              <w:tc>
                <w:tcPr>
                  <w:tcW w:w="8081" w:type="dxa"/>
                  <w:tcBorders>
                    <w:top w:val="single" w:sz="4" w:space="0" w:color="auto"/>
                    <w:left w:val="single" w:sz="4" w:space="0" w:color="auto"/>
                    <w:bottom w:val="single" w:sz="4" w:space="0" w:color="auto"/>
                    <w:right w:val="single" w:sz="4" w:space="0" w:color="auto"/>
                  </w:tcBorders>
                  <w:hideMark/>
                </w:tcPr>
                <w:p w14:paraId="0882E5A5"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Parent has been provided with documents regarding complaint and ………………..</w:t>
                  </w:r>
                </w:p>
              </w:tc>
              <w:tc>
                <w:tcPr>
                  <w:tcW w:w="607" w:type="dxa"/>
                  <w:tcBorders>
                    <w:top w:val="single" w:sz="4" w:space="0" w:color="auto"/>
                    <w:left w:val="single" w:sz="4" w:space="0" w:color="auto"/>
                    <w:bottom w:val="single" w:sz="4" w:space="0" w:color="auto"/>
                    <w:right w:val="single" w:sz="4" w:space="0" w:color="auto"/>
                  </w:tcBorders>
                </w:tcPr>
                <w:p w14:paraId="20B092CE"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p>
              </w:tc>
              <w:tc>
                <w:tcPr>
                  <w:tcW w:w="734" w:type="dxa"/>
                  <w:tcBorders>
                    <w:top w:val="single" w:sz="4" w:space="0" w:color="auto"/>
                    <w:left w:val="single" w:sz="4" w:space="0" w:color="auto"/>
                    <w:bottom w:val="single" w:sz="4" w:space="0" w:color="auto"/>
                    <w:right w:val="single" w:sz="4" w:space="0" w:color="auto"/>
                  </w:tcBorders>
                </w:tcPr>
                <w:p w14:paraId="30FCB497"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p>
              </w:tc>
            </w:tr>
          </w:tbl>
          <w:p w14:paraId="0C605C44"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Parental Comment, sign and Date:  </w:t>
            </w:r>
          </w:p>
          <w:p w14:paraId="67C04ADB"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p>
          <w:p w14:paraId="5704AF90"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p>
          <w:p w14:paraId="69D018C0"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SW Comment, sign and Date</w:t>
            </w:r>
          </w:p>
          <w:p w14:paraId="6F527E19"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p>
          <w:p w14:paraId="4ABC8B0E"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                                                                          </w:t>
            </w:r>
          </w:p>
          <w:p w14:paraId="3E2F693C" w14:textId="77777777" w:rsidR="00F0070E" w:rsidRDefault="00F0070E" w:rsidP="00AB66E6">
            <w:pPr>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Review date for consent:</w:t>
            </w:r>
          </w:p>
        </w:tc>
      </w:tr>
    </w:tbl>
    <w:p w14:paraId="4D73F578" w14:textId="77777777" w:rsidR="00F0070E" w:rsidRDefault="00F0070E">
      <w:bookmarkStart w:id="0" w:name="_GoBack"/>
      <w:bookmarkEnd w:id="0"/>
    </w:p>
    <w:sectPr w:rsidR="00F00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8438F"/>
    <w:multiLevelType w:val="hybridMultilevel"/>
    <w:tmpl w:val="249A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F13DE1"/>
    <w:multiLevelType w:val="hybridMultilevel"/>
    <w:tmpl w:val="6926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8C"/>
    <w:rsid w:val="0032678C"/>
    <w:rsid w:val="006E2F10"/>
    <w:rsid w:val="00996C0A"/>
    <w:rsid w:val="00C77012"/>
    <w:rsid w:val="00D16FEF"/>
    <w:rsid w:val="00DE1D2C"/>
    <w:rsid w:val="00F0070E"/>
    <w:rsid w:val="00F73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81FC"/>
  <w15:chartTrackingRefBased/>
  <w15:docId w15:val="{BCE813B1-7496-4FD7-9A6B-3C0A3088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7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7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6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kathyo1224@gmail.com</dc:creator>
  <cp:keywords/>
  <dc:description/>
  <cp:lastModifiedBy>Linda Fraser</cp:lastModifiedBy>
  <cp:revision>2</cp:revision>
  <dcterms:created xsi:type="dcterms:W3CDTF">2019-03-01T09:10:00Z</dcterms:created>
  <dcterms:modified xsi:type="dcterms:W3CDTF">2019-03-01T09:10:00Z</dcterms:modified>
</cp:coreProperties>
</file>